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81B85">
        <w:rPr>
          <w:rFonts w:cs="Calibri,Bold"/>
          <w:b/>
          <w:bCs/>
        </w:rPr>
        <w:t>INDIAN COUNCIL OF MEDICAL RESEARCH</w:t>
      </w:r>
    </w:p>
    <w:p w:rsidR="00F520BE" w:rsidRPr="00381B85" w:rsidRDefault="00144164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81B85">
        <w:rPr>
          <w:rFonts w:cs="Calibri,Bold"/>
          <w:b/>
          <w:bCs/>
        </w:rPr>
        <w:t xml:space="preserve">Division </w:t>
      </w:r>
      <w:proofErr w:type="gramStart"/>
      <w:r w:rsidRPr="00381B85">
        <w:rPr>
          <w:rFonts w:cs="Calibri,Bold"/>
          <w:b/>
          <w:bCs/>
        </w:rPr>
        <w:t xml:space="preserve">of  </w:t>
      </w:r>
      <w:r w:rsidR="00F520BE" w:rsidRPr="00381B85">
        <w:rPr>
          <w:rFonts w:cs="Calibri,Bold"/>
          <w:b/>
          <w:bCs/>
        </w:rPr>
        <w:t>RMPPC</w:t>
      </w:r>
      <w:proofErr w:type="gramEnd"/>
      <w:r w:rsidR="00F520BE" w:rsidRPr="00381B85">
        <w:rPr>
          <w:rFonts w:cs="Calibri,Bold"/>
          <w:b/>
          <w:bCs/>
        </w:rPr>
        <w:t xml:space="preserve"> </w:t>
      </w:r>
      <w:r w:rsidR="00F520BE" w:rsidRPr="00381B85">
        <w:rPr>
          <w:rFonts w:cs="Calibri,Bold"/>
          <w:b/>
          <w:bCs/>
        </w:rPr>
        <w:tab/>
      </w: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81B85">
        <w:rPr>
          <w:rFonts w:cs="Calibri,Bold"/>
          <w:b/>
          <w:bCs/>
        </w:rPr>
        <w:t>WALK-IN-INTERVIEW</w:t>
      </w: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81B85">
        <w:rPr>
          <w:rFonts w:cs="Calibri,Bold"/>
          <w:b/>
          <w:bCs/>
        </w:rPr>
        <w:t>(EMPLOYMENT NOTIFICATION)</w:t>
      </w: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381B85">
        <w:rPr>
          <w:rFonts w:cs="Calibri,Bold"/>
          <w:b/>
          <w:bCs/>
        </w:rPr>
        <w:tab/>
      </w:r>
    </w:p>
    <w:p w:rsidR="00050A3A" w:rsidRPr="00381B85" w:rsidRDefault="00050A3A" w:rsidP="00AB30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</w:rPr>
      </w:pPr>
      <w:r w:rsidRPr="00381B85">
        <w:rPr>
          <w:rFonts w:cs="Calibri,Bold"/>
          <w:bCs/>
        </w:rPr>
        <w:t>Applications are invited from eligible candidates for the following post</w:t>
      </w:r>
      <w:r w:rsidR="00061D7E" w:rsidRPr="00381B85">
        <w:rPr>
          <w:rFonts w:cs="Calibri,Bold"/>
          <w:bCs/>
        </w:rPr>
        <w:t>s</w:t>
      </w:r>
      <w:r w:rsidRPr="00381B85">
        <w:rPr>
          <w:rFonts w:cs="Calibri,Bold"/>
          <w:bCs/>
        </w:rPr>
        <w:t xml:space="preserve"> to be filled purely on temporary basis for a period of </w:t>
      </w:r>
      <w:r w:rsidR="00061D7E" w:rsidRPr="00381B85">
        <w:rPr>
          <w:rFonts w:cs="Calibri,Bold"/>
          <w:bCs/>
        </w:rPr>
        <w:t>6</w:t>
      </w:r>
      <w:r w:rsidR="00F42F81" w:rsidRPr="00381B85">
        <w:rPr>
          <w:rFonts w:cs="Calibri,Bold"/>
          <w:bCs/>
        </w:rPr>
        <w:t xml:space="preserve"> months (till 15 August, 2019) under </w:t>
      </w:r>
      <w:r w:rsidR="00F42F81" w:rsidRPr="00381B85">
        <w:rPr>
          <w:rFonts w:cs="Calibri,Bold"/>
          <w:b/>
        </w:rPr>
        <w:t>Research Management Policy, Planning and Coordination (RMPPC)</w:t>
      </w:r>
      <w:r w:rsidRPr="00381B85">
        <w:rPr>
          <w:rFonts w:ascii="Arial" w:hAnsi="Arial" w:cs="Arial"/>
          <w:shd w:val="clear" w:color="auto" w:fill="FFFFFF"/>
        </w:rPr>
        <w:t xml:space="preserve">: </w:t>
      </w:r>
      <w:r w:rsidRPr="00381B85">
        <w:rPr>
          <w:rFonts w:cs="Arial"/>
        </w:rPr>
        <w:t>Applications</w:t>
      </w:r>
      <w:r w:rsidR="00AB309A" w:rsidRPr="00381B85">
        <w:rPr>
          <w:rFonts w:cs="Arial"/>
        </w:rPr>
        <w:t xml:space="preserve"> (only prescribed format</w:t>
      </w:r>
      <w:r w:rsidR="003549BA" w:rsidRPr="00381B85">
        <w:rPr>
          <w:rFonts w:cs="Arial"/>
        </w:rPr>
        <w:t>) will</w:t>
      </w:r>
      <w:r w:rsidRPr="00381B85">
        <w:rPr>
          <w:rFonts w:cs="Arial"/>
        </w:rPr>
        <w:t xml:space="preserve"> be r</w:t>
      </w:r>
      <w:r w:rsidR="009B7AB6" w:rsidRPr="00381B85">
        <w:rPr>
          <w:rFonts w:cs="Arial"/>
        </w:rPr>
        <w:t xml:space="preserve">eceived from the individuals on </w:t>
      </w:r>
      <w:r w:rsidR="00061D7E" w:rsidRPr="00381B85">
        <w:rPr>
          <w:rFonts w:cs="Arial"/>
        </w:rPr>
        <w:t>18/02</w:t>
      </w:r>
      <w:r w:rsidR="000E51B4" w:rsidRPr="00381B85">
        <w:rPr>
          <w:rFonts w:cs="Arial"/>
        </w:rPr>
        <w:t>/201</w:t>
      </w:r>
      <w:r w:rsidR="00061D7E" w:rsidRPr="00381B85">
        <w:rPr>
          <w:rFonts w:cs="Arial"/>
        </w:rPr>
        <w:t>9</w:t>
      </w:r>
      <w:r w:rsidR="00F520BE" w:rsidRPr="00381B85">
        <w:rPr>
          <w:rFonts w:cs="Arial"/>
        </w:rPr>
        <w:t xml:space="preserve"> </w:t>
      </w:r>
      <w:r w:rsidR="009B7AB6" w:rsidRPr="00381B85">
        <w:rPr>
          <w:rFonts w:cs="Arial"/>
        </w:rPr>
        <w:t>b</w:t>
      </w:r>
      <w:r w:rsidR="003549BA" w:rsidRPr="00381B85">
        <w:rPr>
          <w:rFonts w:cs="Arial"/>
          <w:b/>
        </w:rPr>
        <w:t>etween 09</w:t>
      </w:r>
      <w:r w:rsidRPr="00381B85">
        <w:rPr>
          <w:rFonts w:cs="Arial"/>
          <w:b/>
        </w:rPr>
        <w:t xml:space="preserve">:00 A.M. and </w:t>
      </w:r>
      <w:r w:rsidR="00146E20" w:rsidRPr="00381B85">
        <w:rPr>
          <w:rFonts w:cs="Arial"/>
          <w:b/>
        </w:rPr>
        <w:t>10</w:t>
      </w:r>
      <w:r w:rsidRPr="00381B85">
        <w:rPr>
          <w:rFonts w:cs="Arial"/>
          <w:b/>
        </w:rPr>
        <w:t xml:space="preserve">:00 AM at ICMR </w:t>
      </w:r>
      <w:proofErr w:type="spellStart"/>
      <w:r w:rsidRPr="00381B85">
        <w:rPr>
          <w:rFonts w:cs="Arial"/>
          <w:b/>
        </w:rPr>
        <w:t>Hqrs</w:t>
      </w:r>
      <w:proofErr w:type="spellEnd"/>
      <w:r w:rsidRPr="00381B85">
        <w:rPr>
          <w:rFonts w:cs="Arial"/>
          <w:b/>
        </w:rPr>
        <w:t>, for Walk –in-Interview.</w:t>
      </w:r>
      <w:r w:rsidRPr="00381B85">
        <w:rPr>
          <w:rFonts w:cs="Arial"/>
        </w:rPr>
        <w:t xml:space="preserve"> Late applications will not be entertained after 1</w:t>
      </w:r>
      <w:r w:rsidR="00146E20" w:rsidRPr="00381B85">
        <w:rPr>
          <w:rFonts w:cs="Arial"/>
        </w:rPr>
        <w:t>0</w:t>
      </w:r>
      <w:r w:rsidRPr="00381B85">
        <w:rPr>
          <w:rFonts w:cs="Arial"/>
        </w:rPr>
        <w:t xml:space="preserve">:00.AM under any circumstances. </w:t>
      </w:r>
      <w:r w:rsidR="008838DD" w:rsidRPr="00381B85">
        <w:rPr>
          <w:rFonts w:cs="Arial"/>
        </w:rPr>
        <w:t>Eligible candidates will be interviewed thereafter.</w:t>
      </w:r>
    </w:p>
    <w:p w:rsidR="009C1F3E" w:rsidRPr="00381B85" w:rsidRDefault="009C1F3E" w:rsidP="00AB30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</w:rPr>
      </w:pPr>
    </w:p>
    <w:p w:rsidR="009C1F3E" w:rsidRPr="00381B85" w:rsidRDefault="009C1F3E" w:rsidP="009C1F3E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cs="Arial"/>
          <w:b/>
          <w:sz w:val="28"/>
          <w:szCs w:val="28"/>
          <w:u w:val="single"/>
        </w:rPr>
      </w:pPr>
      <w:r w:rsidRPr="00381B85">
        <w:rPr>
          <w:rFonts w:cs="Arial"/>
          <w:sz w:val="28"/>
          <w:szCs w:val="28"/>
        </w:rPr>
        <w:t xml:space="preserve">Post </w:t>
      </w:r>
      <w:proofErr w:type="gramStart"/>
      <w:r w:rsidRPr="00381B85">
        <w:rPr>
          <w:rFonts w:cs="Arial"/>
          <w:sz w:val="28"/>
          <w:szCs w:val="28"/>
        </w:rPr>
        <w:t>1 :</w:t>
      </w:r>
      <w:proofErr w:type="gramEnd"/>
      <w:r w:rsidRPr="00381B85">
        <w:rPr>
          <w:rFonts w:cs="Arial"/>
          <w:sz w:val="28"/>
          <w:szCs w:val="28"/>
        </w:rPr>
        <w:t xml:space="preserve"> Data Entry Operator </w:t>
      </w:r>
      <w:r w:rsidR="00381B85" w:rsidRPr="00381B85">
        <w:rPr>
          <w:rFonts w:cs="Arial"/>
          <w:sz w:val="28"/>
          <w:szCs w:val="28"/>
        </w:rPr>
        <w:t>–</w:t>
      </w:r>
      <w:r w:rsidRPr="00381B85">
        <w:rPr>
          <w:rFonts w:cs="Arial"/>
          <w:sz w:val="28"/>
          <w:szCs w:val="28"/>
        </w:rPr>
        <w:t xml:space="preserve"> 1</w:t>
      </w:r>
      <w:r w:rsidR="00381B85" w:rsidRPr="00381B85">
        <w:rPr>
          <w:rFonts w:cs="Arial"/>
          <w:sz w:val="28"/>
          <w:szCs w:val="28"/>
        </w:rPr>
        <w:t xml:space="preserve"> (Grade ‘C’)</w:t>
      </w: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81B85">
        <w:rPr>
          <w:rFonts w:cs="Arial"/>
        </w:rPr>
        <w:tab/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810"/>
        <w:gridCol w:w="3018"/>
        <w:gridCol w:w="5802"/>
      </w:tblGrid>
      <w:tr w:rsidR="00050A3A" w:rsidRPr="00381B85" w:rsidTr="008838DD">
        <w:trPr>
          <w:trHeight w:val="332"/>
        </w:trPr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proofErr w:type="spellStart"/>
            <w:r w:rsidRPr="00381B85">
              <w:rPr>
                <w:rFonts w:cs="Calibri,Bold"/>
                <w:b/>
                <w:bCs/>
              </w:rPr>
              <w:t>Sl.No</w:t>
            </w:r>
            <w:proofErr w:type="spellEnd"/>
            <w:r w:rsidRPr="00381B85">
              <w:rPr>
                <w:rFonts w:cs="Calibri,Bold"/>
                <w:b/>
                <w:bCs/>
              </w:rPr>
              <w:t>.</w:t>
            </w: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Details</w:t>
            </w:r>
          </w:p>
        </w:tc>
        <w:tc>
          <w:tcPr>
            <w:tcW w:w="5802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Requirements/Information</w:t>
            </w:r>
          </w:p>
        </w:tc>
      </w:tr>
      <w:tr w:rsidR="00050A3A" w:rsidRPr="00381B85" w:rsidTr="008838DD">
        <w:trPr>
          <w:trHeight w:val="350"/>
        </w:trPr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1.</w:t>
            </w: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 xml:space="preserve">a)  Name of the post </w:t>
            </w:r>
          </w:p>
        </w:tc>
        <w:tc>
          <w:tcPr>
            <w:tcW w:w="5802" w:type="dxa"/>
          </w:tcPr>
          <w:p w:rsidR="00050A3A" w:rsidRPr="00381B85" w:rsidRDefault="00F42F81" w:rsidP="00050A3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Data Entry Operator Grade ‘C’</w:t>
            </w:r>
          </w:p>
        </w:tc>
      </w:tr>
      <w:tr w:rsidR="00050A3A" w:rsidRPr="00381B85" w:rsidTr="008838DD">
        <w:trPr>
          <w:trHeight w:val="350"/>
        </w:trPr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b) No. of vacancy </w:t>
            </w:r>
          </w:p>
        </w:tc>
        <w:tc>
          <w:tcPr>
            <w:tcW w:w="5802" w:type="dxa"/>
          </w:tcPr>
          <w:p w:rsidR="00050A3A" w:rsidRPr="00381B85" w:rsidRDefault="00050A3A" w:rsidP="00050A3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One post </w:t>
            </w: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c) Essential Qualifications</w:t>
            </w:r>
          </w:p>
        </w:tc>
        <w:tc>
          <w:tcPr>
            <w:tcW w:w="5802" w:type="dxa"/>
          </w:tcPr>
          <w:p w:rsidR="00AB309A" w:rsidRPr="00381B85" w:rsidRDefault="005153A5" w:rsidP="005153A5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Bachelor’s degree in Computer Application /Information Technology/ Computer Science of </w:t>
            </w:r>
            <w:r w:rsidR="00BE421B" w:rsidRPr="00381B85">
              <w:rPr>
                <w:rFonts w:cs="Calibri,Bold"/>
                <w:bCs/>
              </w:rPr>
              <w:t>a recognized</w:t>
            </w:r>
            <w:r w:rsidRPr="00381B85">
              <w:rPr>
                <w:rFonts w:cs="Calibri,Bold"/>
                <w:bCs/>
              </w:rPr>
              <w:t xml:space="preserve"> University/ Institute.  </w:t>
            </w:r>
          </w:p>
        </w:tc>
      </w:tr>
      <w:tr w:rsidR="00AB309A" w:rsidRPr="00381B85" w:rsidTr="008838DD">
        <w:tc>
          <w:tcPr>
            <w:tcW w:w="810" w:type="dxa"/>
          </w:tcPr>
          <w:p w:rsidR="00AB309A" w:rsidRPr="00381B85" w:rsidRDefault="00AB309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AB309A" w:rsidRPr="00381B85" w:rsidRDefault="00AB309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d) Desirable Qualifications</w:t>
            </w:r>
          </w:p>
        </w:tc>
        <w:tc>
          <w:tcPr>
            <w:tcW w:w="5802" w:type="dxa"/>
          </w:tcPr>
          <w:p w:rsidR="00AB309A" w:rsidRPr="00381B85" w:rsidRDefault="00BE421B" w:rsidP="00863BA1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At least 4 year experience in preparing reports</w:t>
            </w:r>
            <w:r w:rsidR="00146E20" w:rsidRPr="00381B85">
              <w:rPr>
                <w:rFonts w:cs="Calibri,Bold"/>
                <w:bCs/>
              </w:rPr>
              <w:t>, analyzing</w:t>
            </w:r>
            <w:r w:rsidRPr="00381B85">
              <w:rPr>
                <w:rFonts w:cs="Calibri,Bold"/>
                <w:bCs/>
              </w:rPr>
              <w:t xml:space="preserve"> data, preparing charts </w:t>
            </w:r>
            <w:r w:rsidR="00146E20" w:rsidRPr="00381B85">
              <w:rPr>
                <w:rFonts w:cs="Calibri,Bold"/>
                <w:bCs/>
              </w:rPr>
              <w:t>and graphs</w:t>
            </w:r>
            <w:r w:rsidRPr="00381B85">
              <w:rPr>
                <w:rFonts w:cs="Calibri,Bold"/>
                <w:bCs/>
              </w:rPr>
              <w:t xml:space="preserve">, etc. </w:t>
            </w:r>
          </w:p>
          <w:p w:rsidR="00B93BF4" w:rsidRPr="00381B85" w:rsidRDefault="00B93BF4" w:rsidP="005B54D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</w:p>
          <w:p w:rsidR="003552AF" w:rsidRPr="00381B85" w:rsidRDefault="003552AF" w:rsidP="00863BA1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Knowledge of Ms Office </w:t>
            </w:r>
            <w:r w:rsidR="00B93BF4" w:rsidRPr="00381B85">
              <w:rPr>
                <w:rFonts w:cs="Calibri,Bold"/>
                <w:bCs/>
              </w:rPr>
              <w:t>(Word</w:t>
            </w:r>
            <w:r w:rsidRPr="00381B85">
              <w:rPr>
                <w:rFonts w:cs="Calibri,Bold"/>
                <w:bCs/>
              </w:rPr>
              <w:t xml:space="preserve">, Power </w:t>
            </w:r>
            <w:r w:rsidR="00B93BF4" w:rsidRPr="00381B85">
              <w:rPr>
                <w:rFonts w:cs="Calibri,Bold"/>
                <w:bCs/>
              </w:rPr>
              <w:t>Point,</w:t>
            </w:r>
            <w:r w:rsidRPr="00381B85">
              <w:rPr>
                <w:rFonts w:cs="Calibri,Bold"/>
                <w:bCs/>
              </w:rPr>
              <w:t xml:space="preserve"> Excel) and experience in coral draw as well as working</w:t>
            </w:r>
            <w:r w:rsidR="00FC1FC7" w:rsidRPr="00381B85">
              <w:rPr>
                <w:rFonts w:cs="Calibri,Bold"/>
                <w:bCs/>
              </w:rPr>
              <w:t xml:space="preserve"> in biomedical research organization/ agency. </w:t>
            </w:r>
          </w:p>
          <w:p w:rsidR="00B93BF4" w:rsidRPr="00381B85" w:rsidRDefault="00B93BF4" w:rsidP="00863BA1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Handling/ Preparing database and other computer related programs/activities related to biomedical areas. </w:t>
            </w:r>
          </w:p>
          <w:p w:rsidR="00FC1FC7" w:rsidRPr="00381B85" w:rsidRDefault="00FC1FC7" w:rsidP="005B54D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d) Age</w:t>
            </w:r>
          </w:p>
        </w:tc>
        <w:tc>
          <w:tcPr>
            <w:tcW w:w="5802" w:type="dxa"/>
          </w:tcPr>
          <w:p w:rsidR="00050A3A" w:rsidRPr="00381B85" w:rsidRDefault="00050A3A" w:rsidP="00061D7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Not exceeding 30 years on </w:t>
            </w:r>
            <w:r w:rsidR="00061D7E" w:rsidRPr="00381B85">
              <w:rPr>
                <w:rFonts w:cs="Calibri,Bold"/>
                <w:bCs/>
              </w:rPr>
              <w:t>18</w:t>
            </w:r>
            <w:r w:rsidR="002368E1" w:rsidRPr="00381B85">
              <w:rPr>
                <w:rFonts w:cs="Calibri,Bold"/>
                <w:bCs/>
              </w:rPr>
              <w:t>/</w:t>
            </w:r>
            <w:r w:rsidR="00061D7E" w:rsidRPr="00381B85">
              <w:rPr>
                <w:rFonts w:cs="Calibri,Bold"/>
                <w:bCs/>
              </w:rPr>
              <w:t>02</w:t>
            </w:r>
            <w:r w:rsidR="002368E1" w:rsidRPr="00381B85">
              <w:rPr>
                <w:rFonts w:cs="Calibri,Bold"/>
                <w:bCs/>
              </w:rPr>
              <w:t>/201</w:t>
            </w:r>
            <w:r w:rsidR="00061D7E" w:rsidRPr="00381B85">
              <w:rPr>
                <w:rFonts w:cs="Calibri,Bold"/>
                <w:bCs/>
              </w:rPr>
              <w:t>9</w:t>
            </w: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f) Consolidated            Emoluments</w:t>
            </w:r>
          </w:p>
        </w:tc>
        <w:tc>
          <w:tcPr>
            <w:tcW w:w="5802" w:type="dxa"/>
          </w:tcPr>
          <w:p w:rsidR="00050A3A" w:rsidRPr="00381B85" w:rsidRDefault="00050A3A" w:rsidP="00050A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Rs. </w:t>
            </w:r>
            <w:r w:rsidR="008147DE" w:rsidRPr="00381B85">
              <w:rPr>
                <w:rFonts w:cs="Calibri,Bold"/>
                <w:bCs/>
              </w:rPr>
              <w:t>31,000</w:t>
            </w:r>
            <w:r w:rsidRPr="00381B85">
              <w:rPr>
                <w:rFonts w:cs="Calibri,Bold"/>
                <w:bCs/>
              </w:rPr>
              <w:t xml:space="preserve">/-per month  </w:t>
            </w:r>
            <w:r w:rsidR="00280B7A" w:rsidRPr="00381B85">
              <w:rPr>
                <w:rFonts w:cs="Calibri,Bold"/>
                <w:bCs/>
              </w:rPr>
              <w:t>(fixed)</w:t>
            </w: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g) Tenure</w:t>
            </w:r>
          </w:p>
        </w:tc>
        <w:tc>
          <w:tcPr>
            <w:tcW w:w="5802" w:type="dxa"/>
          </w:tcPr>
          <w:p w:rsidR="00280B7A" w:rsidRPr="00381B85" w:rsidRDefault="00061D7E" w:rsidP="007C0D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6 </w:t>
            </w:r>
            <w:r w:rsidR="00863BA1" w:rsidRPr="00381B85">
              <w:rPr>
                <w:rFonts w:cs="Calibri,Bold"/>
                <w:bCs/>
              </w:rPr>
              <w:t xml:space="preserve"> month</w:t>
            </w:r>
            <w:r w:rsidR="00C619C0" w:rsidRPr="00381B85">
              <w:rPr>
                <w:rFonts w:cs="Calibri,Bold"/>
                <w:bCs/>
              </w:rPr>
              <w:t xml:space="preserve">s </w:t>
            </w:r>
            <w:r w:rsidR="008147DE" w:rsidRPr="00381B85">
              <w:rPr>
                <w:rFonts w:cs="Calibri,Bold"/>
                <w:bCs/>
              </w:rPr>
              <w:t xml:space="preserve"> ( </w:t>
            </w:r>
            <w:r w:rsidR="00863BA1" w:rsidRPr="00381B85">
              <w:rPr>
                <w:rFonts w:cs="Calibri,Bold"/>
                <w:bCs/>
              </w:rPr>
              <w:t xml:space="preserve">till </w:t>
            </w:r>
            <w:r w:rsidR="008147DE" w:rsidRPr="00381B85">
              <w:rPr>
                <w:rFonts w:cs="Calibri,Bold"/>
                <w:bCs/>
              </w:rPr>
              <w:t>15 August, 2019)</w:t>
            </w: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proofErr w:type="spellStart"/>
            <w:r w:rsidRPr="00381B85">
              <w:rPr>
                <w:rFonts w:cs="Calibri,Bold"/>
                <w:bCs/>
              </w:rPr>
              <w:t>i</w:t>
            </w:r>
            <w:proofErr w:type="spellEnd"/>
            <w:r w:rsidRPr="00381B85">
              <w:rPr>
                <w:rFonts w:cs="Calibri,Bold"/>
                <w:bCs/>
              </w:rPr>
              <w:t xml:space="preserve">)  Place of work </w:t>
            </w:r>
          </w:p>
        </w:tc>
        <w:tc>
          <w:tcPr>
            <w:tcW w:w="5802" w:type="dxa"/>
          </w:tcPr>
          <w:p w:rsidR="00050A3A" w:rsidRPr="00381B85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ICMR </w:t>
            </w:r>
            <w:proofErr w:type="spellStart"/>
            <w:r w:rsidRPr="00381B85">
              <w:rPr>
                <w:rFonts w:cs="Calibri,Bold"/>
                <w:bCs/>
              </w:rPr>
              <w:t>Hqrs</w:t>
            </w:r>
            <w:proofErr w:type="spellEnd"/>
            <w:r w:rsidRPr="00381B85">
              <w:rPr>
                <w:rFonts w:cs="Calibri,Bold"/>
                <w:bCs/>
              </w:rPr>
              <w:t>.</w:t>
            </w:r>
            <w:r w:rsidR="00280B7A" w:rsidRPr="00381B85">
              <w:rPr>
                <w:rFonts w:cs="Calibri,Bold"/>
                <w:bCs/>
              </w:rPr>
              <w:t xml:space="preserve">, </w:t>
            </w:r>
            <w:proofErr w:type="spellStart"/>
            <w:r w:rsidR="00280B7A" w:rsidRPr="00381B85">
              <w:rPr>
                <w:rFonts w:cs="Calibri,Bold"/>
                <w:bCs/>
              </w:rPr>
              <w:t>Ansari</w:t>
            </w:r>
            <w:proofErr w:type="spellEnd"/>
            <w:r w:rsidR="00280B7A" w:rsidRPr="00381B85">
              <w:rPr>
                <w:rFonts w:cs="Calibri,Bold"/>
                <w:bCs/>
              </w:rPr>
              <w:t xml:space="preserve"> Nagar, New Delhi</w:t>
            </w:r>
          </w:p>
        </w:tc>
      </w:tr>
      <w:tr w:rsidR="00050A3A" w:rsidRPr="00381B85" w:rsidTr="008838DD">
        <w:tc>
          <w:tcPr>
            <w:tcW w:w="810" w:type="dxa"/>
          </w:tcPr>
          <w:p w:rsidR="00050A3A" w:rsidRPr="00381B8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050A3A" w:rsidRPr="00381B85" w:rsidRDefault="00050A3A" w:rsidP="009B7AB6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j)</w:t>
            </w:r>
            <w:r w:rsidR="009B7AB6" w:rsidRPr="00381B85">
              <w:rPr>
                <w:rFonts w:cs="Calibri,Bold"/>
                <w:bCs/>
              </w:rPr>
              <w:t xml:space="preserve"> Date &amp; Time of Walk-in-Inte</w:t>
            </w:r>
            <w:r w:rsidRPr="00381B85">
              <w:rPr>
                <w:rFonts w:cs="Calibri,Bold"/>
                <w:bCs/>
              </w:rPr>
              <w:t>rview</w:t>
            </w:r>
          </w:p>
        </w:tc>
        <w:tc>
          <w:tcPr>
            <w:tcW w:w="5802" w:type="dxa"/>
          </w:tcPr>
          <w:p w:rsidR="00050A3A" w:rsidRPr="00381B85" w:rsidRDefault="00863BA1" w:rsidP="00E64A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 </w:t>
            </w:r>
            <w:r w:rsidR="00061D7E" w:rsidRPr="00381B85">
              <w:rPr>
                <w:rFonts w:cs="Calibri,Bold"/>
                <w:bCs/>
              </w:rPr>
              <w:t>18</w:t>
            </w:r>
            <w:r w:rsidR="000E51B4" w:rsidRPr="00381B85">
              <w:rPr>
                <w:rFonts w:cs="Calibri,Bold"/>
                <w:bCs/>
              </w:rPr>
              <w:t>/</w:t>
            </w:r>
            <w:r w:rsidR="00061D7E" w:rsidRPr="00381B85">
              <w:rPr>
                <w:rFonts w:cs="Calibri,Bold"/>
                <w:bCs/>
              </w:rPr>
              <w:t>02</w:t>
            </w:r>
            <w:r w:rsidR="000E51B4" w:rsidRPr="00381B85">
              <w:rPr>
                <w:rFonts w:cs="Calibri,Bold"/>
                <w:bCs/>
              </w:rPr>
              <w:t>/201</w:t>
            </w:r>
            <w:r w:rsidR="009C1F3E" w:rsidRPr="00381B85">
              <w:rPr>
                <w:rFonts w:cs="Calibri,Bold"/>
                <w:bCs/>
              </w:rPr>
              <w:t>9</w:t>
            </w:r>
            <w:r w:rsidR="00F1271E" w:rsidRPr="00381B85">
              <w:rPr>
                <w:rFonts w:cs="Calibri,Bold"/>
                <w:bCs/>
              </w:rPr>
              <w:t>, at</w:t>
            </w:r>
            <w:r w:rsidR="009B7AB6" w:rsidRPr="00381B85">
              <w:rPr>
                <w:rFonts w:cs="Calibri,Bold"/>
                <w:bCs/>
              </w:rPr>
              <w:t xml:space="preserve"> </w:t>
            </w:r>
            <w:r w:rsidR="00E64AA0" w:rsidRPr="00381B85">
              <w:rPr>
                <w:rFonts w:cs="Calibri,Bold"/>
                <w:bCs/>
              </w:rPr>
              <w:t xml:space="preserve">ICMR </w:t>
            </w:r>
            <w:proofErr w:type="spellStart"/>
            <w:r w:rsidR="00E64AA0" w:rsidRPr="00381B85">
              <w:rPr>
                <w:rFonts w:cs="Calibri,Bold"/>
                <w:bCs/>
              </w:rPr>
              <w:t>Hqrs</w:t>
            </w:r>
            <w:proofErr w:type="spellEnd"/>
            <w:r w:rsidR="00E64AA0" w:rsidRPr="00381B85">
              <w:rPr>
                <w:rFonts w:cs="Calibri,Bold"/>
                <w:bCs/>
              </w:rPr>
              <w:t>.</w:t>
            </w:r>
          </w:p>
          <w:p w:rsidR="00E64AA0" w:rsidRPr="00381B85" w:rsidRDefault="008147DE" w:rsidP="008147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Registration time: 09</w:t>
            </w:r>
            <w:r w:rsidR="00E64AA0" w:rsidRPr="00381B85">
              <w:rPr>
                <w:rFonts w:cs="Calibri,Bold"/>
                <w:bCs/>
              </w:rPr>
              <w:t xml:space="preserve">:00 AM to </w:t>
            </w:r>
            <w:r w:rsidRPr="00381B85">
              <w:rPr>
                <w:rFonts w:cs="Calibri,Bold"/>
                <w:bCs/>
              </w:rPr>
              <w:t>10</w:t>
            </w:r>
            <w:r w:rsidR="00E64AA0" w:rsidRPr="00381B85">
              <w:rPr>
                <w:rFonts w:cs="Calibri,Bold"/>
                <w:bCs/>
              </w:rPr>
              <w:t>:00 AM</w:t>
            </w:r>
          </w:p>
        </w:tc>
      </w:tr>
    </w:tbl>
    <w:p w:rsidR="009B7AB6" w:rsidRPr="00381B85" w:rsidRDefault="009B7AB6" w:rsidP="00280B7A">
      <w:pPr>
        <w:rPr>
          <w:rFonts w:cs="Arial"/>
          <w:b/>
        </w:rPr>
      </w:pPr>
    </w:p>
    <w:p w:rsidR="009C1F3E" w:rsidRPr="00381B85" w:rsidRDefault="009C1F3E" w:rsidP="00280B7A">
      <w:pPr>
        <w:rPr>
          <w:rFonts w:cs="Arial"/>
          <w:b/>
        </w:rPr>
      </w:pPr>
    </w:p>
    <w:p w:rsidR="009C1F3E" w:rsidRPr="00381B85" w:rsidRDefault="009C1F3E" w:rsidP="00280B7A">
      <w:pPr>
        <w:rPr>
          <w:rFonts w:cs="Arial"/>
          <w:b/>
        </w:rPr>
      </w:pPr>
    </w:p>
    <w:p w:rsidR="009C1F3E" w:rsidRPr="00381B85" w:rsidRDefault="009C1F3E" w:rsidP="00280B7A">
      <w:pPr>
        <w:rPr>
          <w:rFonts w:cs="Arial"/>
          <w:b/>
        </w:rPr>
      </w:pPr>
    </w:p>
    <w:p w:rsidR="009C1F3E" w:rsidRPr="00381B85" w:rsidRDefault="009C1F3E" w:rsidP="00280B7A">
      <w:pPr>
        <w:rPr>
          <w:rFonts w:cs="Arial"/>
          <w:b/>
        </w:rPr>
      </w:pPr>
    </w:p>
    <w:p w:rsidR="009C1F3E" w:rsidRPr="00381B85" w:rsidRDefault="009C1F3E" w:rsidP="00280B7A">
      <w:pPr>
        <w:rPr>
          <w:rFonts w:cs="Arial"/>
          <w:b/>
        </w:rPr>
      </w:pPr>
    </w:p>
    <w:p w:rsidR="009C1F3E" w:rsidRPr="00381B85" w:rsidRDefault="009C1F3E" w:rsidP="009C1F3E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cs="Arial"/>
          <w:b/>
          <w:sz w:val="28"/>
          <w:szCs w:val="28"/>
          <w:u w:val="single"/>
        </w:rPr>
      </w:pPr>
      <w:r w:rsidRPr="00381B85">
        <w:rPr>
          <w:rFonts w:cs="Arial"/>
          <w:sz w:val="28"/>
          <w:szCs w:val="28"/>
        </w:rPr>
        <w:t xml:space="preserve">Post </w:t>
      </w:r>
      <w:proofErr w:type="gramStart"/>
      <w:r w:rsidRPr="00381B85">
        <w:rPr>
          <w:rFonts w:cs="Arial"/>
          <w:sz w:val="28"/>
          <w:szCs w:val="28"/>
        </w:rPr>
        <w:t>2 :</w:t>
      </w:r>
      <w:proofErr w:type="gramEnd"/>
      <w:r w:rsidRPr="00381B85">
        <w:rPr>
          <w:rFonts w:cs="Arial"/>
          <w:sz w:val="28"/>
          <w:szCs w:val="28"/>
        </w:rPr>
        <w:t xml:space="preserve"> Multi Tasking Staff </w:t>
      </w:r>
      <w:r w:rsidR="00381B85" w:rsidRPr="00381B85">
        <w:rPr>
          <w:rFonts w:cs="Arial"/>
          <w:sz w:val="28"/>
          <w:szCs w:val="28"/>
        </w:rPr>
        <w:t xml:space="preserve"> (MTS) </w:t>
      </w:r>
      <w:r w:rsidRPr="00381B85">
        <w:rPr>
          <w:rFonts w:cs="Arial"/>
          <w:sz w:val="28"/>
          <w:szCs w:val="28"/>
        </w:rPr>
        <w:t>- 1</w:t>
      </w:r>
    </w:p>
    <w:p w:rsidR="009C1F3E" w:rsidRPr="00381B85" w:rsidRDefault="009C1F3E" w:rsidP="00280B7A">
      <w:pPr>
        <w:rPr>
          <w:rFonts w:cs="Arial"/>
          <w:b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810"/>
        <w:gridCol w:w="3018"/>
        <w:gridCol w:w="5802"/>
      </w:tblGrid>
      <w:tr w:rsidR="009C1F3E" w:rsidRPr="00381B85" w:rsidTr="00C13C87">
        <w:trPr>
          <w:trHeight w:val="332"/>
        </w:trPr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proofErr w:type="spellStart"/>
            <w:r w:rsidRPr="00381B85">
              <w:rPr>
                <w:rFonts w:cs="Calibri,Bold"/>
                <w:b/>
                <w:bCs/>
              </w:rPr>
              <w:t>Sl.No</w:t>
            </w:r>
            <w:proofErr w:type="spellEnd"/>
            <w:r w:rsidRPr="00381B85">
              <w:rPr>
                <w:rFonts w:cs="Calibri,Bold"/>
                <w:b/>
                <w:bCs/>
              </w:rPr>
              <w:t>.</w:t>
            </w: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Details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Requirements/Information</w:t>
            </w:r>
          </w:p>
        </w:tc>
      </w:tr>
      <w:tr w:rsidR="009C1F3E" w:rsidRPr="00381B85" w:rsidTr="00C13C87">
        <w:trPr>
          <w:trHeight w:val="350"/>
        </w:trPr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1.</w:t>
            </w: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 xml:space="preserve">a)  Name of the post 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81B85">
              <w:rPr>
                <w:rFonts w:cs="Calibri,Bold"/>
                <w:b/>
                <w:bCs/>
              </w:rPr>
              <w:t>Multi Tasking Staff (MTS)</w:t>
            </w:r>
          </w:p>
        </w:tc>
      </w:tr>
      <w:tr w:rsidR="009C1F3E" w:rsidRPr="00381B85" w:rsidTr="00C13C87">
        <w:trPr>
          <w:trHeight w:val="350"/>
        </w:trPr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b) No. of vacancy 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One post </w:t>
            </w: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c) Essential Qualifications</w:t>
            </w:r>
          </w:p>
        </w:tc>
        <w:tc>
          <w:tcPr>
            <w:tcW w:w="5802" w:type="dxa"/>
          </w:tcPr>
          <w:p w:rsidR="009C1F3E" w:rsidRPr="00381B85" w:rsidRDefault="009C1F3E" w:rsidP="009C1F3E">
            <w:pPr>
              <w:jc w:val="both"/>
              <w:rPr>
                <w:rFonts w:ascii="Bookman Old Style" w:hAnsi="Bookman Old Style"/>
              </w:rPr>
            </w:pPr>
            <w:r w:rsidRPr="00381B85">
              <w:rPr>
                <w:rFonts w:ascii="Bookman Old Style" w:hAnsi="Bookman Old Style"/>
              </w:rPr>
              <w:t>10</w:t>
            </w:r>
            <w:r w:rsidRPr="00381B85">
              <w:rPr>
                <w:rFonts w:ascii="Bookman Old Style" w:hAnsi="Bookman Old Style"/>
                <w:vertAlign w:val="superscript"/>
              </w:rPr>
              <w:t>th</w:t>
            </w:r>
            <w:r w:rsidRPr="00381B85">
              <w:rPr>
                <w:rFonts w:ascii="Bookman Old Style" w:hAnsi="Bookman Old Style"/>
              </w:rPr>
              <w:t xml:space="preserve"> Pass/High School equivalent.</w:t>
            </w:r>
          </w:p>
          <w:p w:rsidR="009C1F3E" w:rsidRPr="00381B85" w:rsidRDefault="009C1F3E" w:rsidP="00C13C87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d) Desirable Qualifications</w:t>
            </w:r>
          </w:p>
        </w:tc>
        <w:tc>
          <w:tcPr>
            <w:tcW w:w="5802" w:type="dxa"/>
          </w:tcPr>
          <w:p w:rsidR="009C1F3E" w:rsidRPr="00381B85" w:rsidRDefault="009C1F3E" w:rsidP="009C1F3E">
            <w:pPr>
              <w:jc w:val="both"/>
              <w:rPr>
                <w:rFonts w:ascii="Bookman Old Style" w:hAnsi="Bookman Old Style"/>
              </w:rPr>
            </w:pPr>
            <w:r w:rsidRPr="00381B85">
              <w:rPr>
                <w:rFonts w:ascii="Bookman Old Style" w:hAnsi="Bookman Old Style"/>
              </w:rPr>
              <w:t>12</w:t>
            </w:r>
            <w:r w:rsidRPr="00381B85">
              <w:rPr>
                <w:rFonts w:ascii="Bookman Old Style" w:hAnsi="Bookman Old Style"/>
                <w:vertAlign w:val="superscript"/>
              </w:rPr>
              <w:t>th</w:t>
            </w:r>
            <w:r w:rsidRPr="00381B85">
              <w:rPr>
                <w:rFonts w:ascii="Bookman Old Style" w:hAnsi="Bookman Old Style"/>
              </w:rPr>
              <w:t xml:space="preserve"> pass in science subjects and knowledge of computer basics.</w:t>
            </w:r>
          </w:p>
          <w:p w:rsidR="009C1F3E" w:rsidRPr="00381B85" w:rsidRDefault="009C1F3E" w:rsidP="009C1F3E">
            <w:pPr>
              <w:jc w:val="both"/>
              <w:rPr>
                <w:rFonts w:ascii="Bookman Old Style" w:hAnsi="Bookman Old Style"/>
              </w:rPr>
            </w:pPr>
          </w:p>
          <w:p w:rsidR="009C1F3E" w:rsidRPr="00381B85" w:rsidRDefault="009C1F3E" w:rsidP="009C1F3E">
            <w:pPr>
              <w:jc w:val="both"/>
              <w:rPr>
                <w:rFonts w:ascii="Bookman Old Style" w:hAnsi="Bookman Old Style"/>
              </w:rPr>
            </w:pPr>
            <w:r w:rsidRPr="00381B85">
              <w:rPr>
                <w:rFonts w:ascii="Bookman Old Style" w:hAnsi="Bookman Old Style"/>
              </w:rPr>
              <w:t>Knowledge of scientific particularly medical terms as well as office procedures.</w:t>
            </w:r>
          </w:p>
          <w:p w:rsidR="009C1F3E" w:rsidRPr="00381B85" w:rsidRDefault="009C1F3E" w:rsidP="009C1F3E">
            <w:pPr>
              <w:pStyle w:val="ListParagraph"/>
              <w:jc w:val="both"/>
              <w:rPr>
                <w:rFonts w:ascii="Bookman Old Style" w:hAnsi="Bookman Old Style"/>
                <w:b/>
                <w:i/>
              </w:rPr>
            </w:pPr>
          </w:p>
          <w:p w:rsidR="009C1F3E" w:rsidRPr="00381B85" w:rsidRDefault="009C1F3E" w:rsidP="009C1F3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d) Age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Not exceeding 25 years on 18/02/2019</w:t>
            </w: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f) Consolidated            Emoluments</w:t>
            </w:r>
          </w:p>
        </w:tc>
        <w:tc>
          <w:tcPr>
            <w:tcW w:w="5802" w:type="dxa"/>
          </w:tcPr>
          <w:p w:rsidR="009C1F3E" w:rsidRPr="00381B85" w:rsidRDefault="009C1F3E" w:rsidP="009C1F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Rs. 15,800-per month  (fixed)</w:t>
            </w: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g) Tenure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6  months  ( till 15 August, 2019)</w:t>
            </w: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proofErr w:type="spellStart"/>
            <w:r w:rsidRPr="00381B85">
              <w:rPr>
                <w:rFonts w:cs="Calibri,Bold"/>
                <w:bCs/>
              </w:rPr>
              <w:t>i</w:t>
            </w:r>
            <w:proofErr w:type="spellEnd"/>
            <w:r w:rsidRPr="00381B85">
              <w:rPr>
                <w:rFonts w:cs="Calibri,Bold"/>
                <w:bCs/>
              </w:rPr>
              <w:t xml:space="preserve">)  Place of work 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ICMR </w:t>
            </w:r>
            <w:proofErr w:type="spellStart"/>
            <w:r w:rsidRPr="00381B85">
              <w:rPr>
                <w:rFonts w:cs="Calibri,Bold"/>
                <w:bCs/>
              </w:rPr>
              <w:t>Hqrs</w:t>
            </w:r>
            <w:proofErr w:type="spellEnd"/>
            <w:r w:rsidRPr="00381B85">
              <w:rPr>
                <w:rFonts w:cs="Calibri,Bold"/>
                <w:bCs/>
              </w:rPr>
              <w:t xml:space="preserve">., </w:t>
            </w:r>
            <w:proofErr w:type="spellStart"/>
            <w:r w:rsidRPr="00381B85">
              <w:rPr>
                <w:rFonts w:cs="Calibri,Bold"/>
                <w:bCs/>
              </w:rPr>
              <w:t>Ansari</w:t>
            </w:r>
            <w:proofErr w:type="spellEnd"/>
            <w:r w:rsidRPr="00381B85">
              <w:rPr>
                <w:rFonts w:cs="Calibri,Bold"/>
                <w:bCs/>
              </w:rPr>
              <w:t xml:space="preserve"> Nagar, New Delhi</w:t>
            </w:r>
          </w:p>
        </w:tc>
      </w:tr>
      <w:tr w:rsidR="009C1F3E" w:rsidRPr="00381B85" w:rsidTr="00C13C87">
        <w:tc>
          <w:tcPr>
            <w:tcW w:w="810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</w:p>
        </w:tc>
        <w:tc>
          <w:tcPr>
            <w:tcW w:w="3018" w:type="dxa"/>
          </w:tcPr>
          <w:p w:rsidR="009C1F3E" w:rsidRPr="00381B85" w:rsidRDefault="009C1F3E" w:rsidP="00C13C87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j) Date &amp; Time of Walk-in-Interview</w:t>
            </w:r>
          </w:p>
        </w:tc>
        <w:tc>
          <w:tcPr>
            <w:tcW w:w="5802" w:type="dxa"/>
          </w:tcPr>
          <w:p w:rsidR="009C1F3E" w:rsidRPr="00381B85" w:rsidRDefault="009C1F3E" w:rsidP="00C13C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 xml:space="preserve"> 18/02/2019, at ICMR </w:t>
            </w:r>
            <w:proofErr w:type="spellStart"/>
            <w:r w:rsidRPr="00381B85">
              <w:rPr>
                <w:rFonts w:cs="Calibri,Bold"/>
                <w:bCs/>
              </w:rPr>
              <w:t>Hqrs</w:t>
            </w:r>
            <w:proofErr w:type="spellEnd"/>
            <w:r w:rsidRPr="00381B85">
              <w:rPr>
                <w:rFonts w:cs="Calibri,Bold"/>
                <w:bCs/>
              </w:rPr>
              <w:t>.</w:t>
            </w:r>
          </w:p>
          <w:p w:rsidR="009C1F3E" w:rsidRPr="00381B85" w:rsidRDefault="009C1F3E" w:rsidP="00C13C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381B85">
              <w:rPr>
                <w:rFonts w:cs="Calibri,Bold"/>
                <w:bCs/>
              </w:rPr>
              <w:t>Registration time: 09:00 AM to 10:00 AM</w:t>
            </w:r>
          </w:p>
        </w:tc>
      </w:tr>
    </w:tbl>
    <w:p w:rsidR="009C1F3E" w:rsidRPr="00381B85" w:rsidRDefault="009C1F3E" w:rsidP="00280B7A">
      <w:pPr>
        <w:rPr>
          <w:rFonts w:cs="Arial"/>
          <w:b/>
        </w:rPr>
      </w:pPr>
    </w:p>
    <w:p w:rsidR="00AB309A" w:rsidRPr="00381B85" w:rsidRDefault="00EE2510" w:rsidP="00280B7A">
      <w:pPr>
        <w:rPr>
          <w:rFonts w:cs="Arial"/>
          <w:b/>
        </w:rPr>
      </w:pPr>
      <w:r w:rsidRPr="00381B85">
        <w:rPr>
          <w:rFonts w:cs="Arial"/>
          <w:b/>
        </w:rPr>
        <w:t>Terms &amp; Condition: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The post is to be filled up on purely temporary basis.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Incomplete/late applications will not be entertained.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Without signature applications will be rejected.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Application will only be accepted in prescribed format.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Any canvassing on behalf of the candidate or attempting to bring external influence with regard to selection/recruitment shall be considered as DISQUALIFICATION.</w:t>
      </w:r>
    </w:p>
    <w:p w:rsidR="00EE2510" w:rsidRPr="00381B85" w:rsidRDefault="00EE2510" w:rsidP="00863B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Age relaxation for reserved categories will be as per DOPT rules</w:t>
      </w:r>
      <w:proofErr w:type="gramStart"/>
      <w:r w:rsidRPr="00381B85">
        <w:rPr>
          <w:rFonts w:cs="Arial"/>
        </w:rPr>
        <w:t>..</w:t>
      </w:r>
      <w:proofErr w:type="gramEnd"/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No benefit of provident fund, HRA, CCA, Leave Travel Concession, Medical Claim etc will be considered, since the post is on purely temporary basis.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>No TA/DA etc will be given to attend the walk-in-interview.</w:t>
      </w:r>
    </w:p>
    <w:p w:rsidR="00EE2510" w:rsidRPr="00381B85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 xml:space="preserve">The appointment is terminable with one month notice from </w:t>
      </w:r>
      <w:r w:rsidR="009B7AB6" w:rsidRPr="00381B85">
        <w:rPr>
          <w:rFonts w:cs="Arial"/>
        </w:rPr>
        <w:t>either</w:t>
      </w:r>
      <w:r w:rsidRPr="00381B85">
        <w:rPr>
          <w:rFonts w:cs="Arial"/>
        </w:rPr>
        <w:t xml:space="preserve"> side without assigning any reason.</w:t>
      </w:r>
    </w:p>
    <w:p w:rsidR="00F520BE" w:rsidRPr="00381B85" w:rsidRDefault="00F520BE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381B85">
        <w:rPr>
          <w:rFonts w:cs="Arial"/>
        </w:rPr>
        <w:t xml:space="preserve">Candidates not having said Qualification should not report. </w:t>
      </w:r>
    </w:p>
    <w:p w:rsidR="00EE2510" w:rsidRPr="00381B85" w:rsidRDefault="00EE2510" w:rsidP="00EE251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A93068" w:rsidRPr="00381B85" w:rsidRDefault="00050A3A" w:rsidP="00A930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81B85">
        <w:rPr>
          <w:rFonts w:cs="Arial"/>
          <w:b/>
        </w:rPr>
        <w:t>GENERAL CONDITIONS</w:t>
      </w:r>
      <w:r w:rsidRPr="00381B85">
        <w:rPr>
          <w:rFonts w:cs="Arial"/>
        </w:rPr>
        <w:t xml:space="preserve">:  The candidates have no right to claim for any regular employment. The appointing authority has the right to accept/ reject any application without assigning any reason(s) and no </w:t>
      </w:r>
      <w:r w:rsidRPr="00381B85">
        <w:rPr>
          <w:rFonts w:cs="Arial"/>
        </w:rPr>
        <w:lastRenderedPageBreak/>
        <w:t xml:space="preserve">correspondence in this matter will be entertained. Age, Qualification, experience etc., will be reckoned as on </w:t>
      </w:r>
      <w:r w:rsidR="00061D7E" w:rsidRPr="00381B85">
        <w:rPr>
          <w:rFonts w:cs="Arial"/>
        </w:rPr>
        <w:t>18</w:t>
      </w:r>
      <w:r w:rsidR="000E51B4" w:rsidRPr="00381B85">
        <w:rPr>
          <w:rFonts w:cs="Arial"/>
        </w:rPr>
        <w:t>/</w:t>
      </w:r>
      <w:r w:rsidR="00061D7E" w:rsidRPr="00381B85">
        <w:rPr>
          <w:rFonts w:cs="Arial"/>
        </w:rPr>
        <w:t>02</w:t>
      </w:r>
      <w:r w:rsidR="000E51B4" w:rsidRPr="00381B85">
        <w:rPr>
          <w:rFonts w:cs="Arial"/>
        </w:rPr>
        <w:t>/201</w:t>
      </w:r>
      <w:r w:rsidR="00061D7E" w:rsidRPr="00381B85">
        <w:rPr>
          <w:rFonts w:cs="Arial"/>
        </w:rPr>
        <w:t>9</w:t>
      </w:r>
      <w:r w:rsidR="009B7AB6" w:rsidRPr="00381B85">
        <w:rPr>
          <w:rFonts w:cs="Arial"/>
        </w:rPr>
        <w:t xml:space="preserve">, </w:t>
      </w:r>
      <w:r w:rsidRPr="00381B85">
        <w:rPr>
          <w:rFonts w:cs="Arial"/>
        </w:rPr>
        <w:t>the date of walk-in</w:t>
      </w:r>
      <w:r w:rsidR="00280B7A" w:rsidRPr="00381B85">
        <w:rPr>
          <w:rFonts w:cs="Arial"/>
        </w:rPr>
        <w:t>-</w:t>
      </w:r>
      <w:r w:rsidRPr="00381B85">
        <w:rPr>
          <w:rFonts w:cs="Arial"/>
        </w:rPr>
        <w:t>interview.</w:t>
      </w:r>
      <w:r w:rsidR="00A93068" w:rsidRPr="00381B85">
        <w:rPr>
          <w:rFonts w:cs="Arial"/>
        </w:rPr>
        <w:t xml:space="preserve"> </w:t>
      </w:r>
      <w:r w:rsidR="00A93068" w:rsidRPr="00381B85">
        <w:rPr>
          <w:rFonts w:cstheme="minorHAnsi"/>
        </w:rPr>
        <w:t>Those appearing for walk-in-interview should bring with them (1) All certificate/testimonials in original (2) one attested copy of the certificates (3) Seven copies of brief Curriculum- Vitae as per the prescribed application format.</w:t>
      </w:r>
    </w:p>
    <w:p w:rsidR="00A93068" w:rsidRPr="00381B85" w:rsidRDefault="00A93068" w:rsidP="00A93068">
      <w:pPr>
        <w:tabs>
          <w:tab w:val="left" w:pos="698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</w:rPr>
      </w:pPr>
      <w:r w:rsidRPr="00381B85">
        <w:rPr>
          <w:rFonts w:cstheme="minorHAnsi"/>
          <w:sz w:val="4"/>
        </w:rPr>
        <w:tab/>
      </w:r>
    </w:p>
    <w:p w:rsidR="00A93068" w:rsidRPr="00381B85" w:rsidRDefault="00A93068" w:rsidP="00A93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93068" w:rsidRPr="00381B85" w:rsidRDefault="00A93068" w:rsidP="00A93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85">
        <w:rPr>
          <w:rFonts w:cstheme="minorHAnsi"/>
        </w:rPr>
        <w:t xml:space="preserve">For any query, please contact at email id: </w:t>
      </w:r>
      <w:r w:rsidR="00381B85" w:rsidRPr="00381B85">
        <w:t>kantr2001@yahoo.co.in</w:t>
      </w:r>
    </w:p>
    <w:p w:rsidR="00050A3A" w:rsidRPr="00381B85" w:rsidRDefault="00050A3A" w:rsidP="00280B7A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381B85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D159C" w:rsidRPr="00381B85" w:rsidRDefault="004D159C">
      <w:r w:rsidRPr="00381B85">
        <w:br w:type="page"/>
      </w:r>
    </w:p>
    <w:p w:rsidR="004D159C" w:rsidRPr="00381B85" w:rsidRDefault="004D159C" w:rsidP="004D159C">
      <w:pPr>
        <w:jc w:val="center"/>
        <w:rPr>
          <w:b/>
          <w:sz w:val="28"/>
          <w:szCs w:val="28"/>
          <w:u w:val="single"/>
        </w:rPr>
      </w:pPr>
      <w:r w:rsidRPr="00381B85">
        <w:rPr>
          <w:b/>
          <w:sz w:val="28"/>
          <w:szCs w:val="28"/>
          <w:u w:val="single"/>
        </w:rPr>
        <w:lastRenderedPageBreak/>
        <w:t xml:space="preserve">APPLICATION FORM </w:t>
      </w:r>
    </w:p>
    <w:p w:rsidR="004D159C" w:rsidRPr="00381B85" w:rsidRDefault="004D159C" w:rsidP="004D159C">
      <w:pPr>
        <w:rPr>
          <w:b/>
          <w:sz w:val="28"/>
          <w:szCs w:val="28"/>
          <w:u w:val="single"/>
        </w:rPr>
      </w:pPr>
      <w:r w:rsidRPr="00381B85">
        <w:rPr>
          <w:b/>
          <w:sz w:val="28"/>
          <w:szCs w:val="28"/>
          <w:u w:val="single"/>
        </w:rPr>
        <w:t>Post applied for</w:t>
      </w:r>
      <w:proofErr w:type="gramStart"/>
      <w:r w:rsidRPr="00381B85">
        <w:rPr>
          <w:b/>
          <w:sz w:val="28"/>
          <w:szCs w:val="28"/>
          <w:u w:val="single"/>
        </w:rPr>
        <w:t>:……………………………………………………..</w:t>
      </w:r>
      <w:proofErr w:type="gramEnd"/>
    </w:p>
    <w:p w:rsidR="004D159C" w:rsidRPr="00381B85" w:rsidRDefault="00544E53" w:rsidP="004D159C">
      <w:pPr>
        <w:pStyle w:val="ListParagraph"/>
        <w:numPr>
          <w:ilvl w:val="0"/>
          <w:numId w:val="4"/>
        </w:numPr>
      </w:pPr>
      <w:r>
        <w:rPr>
          <w:noProof/>
        </w:rPr>
        <w:pict>
          <v:rect id="_x0000_s1026" style="position:absolute;left:0;text-align:left;margin-left:386.9pt;margin-top:8.6pt;width:84.55pt;height:103.95pt;z-index:251660288">
            <v:textbox style="mso-next-textbox:#_x0000_s1026">
              <w:txbxContent>
                <w:p w:rsidR="004D159C" w:rsidRDefault="004D159C" w:rsidP="004D159C">
                  <w:pPr>
                    <w:jc w:val="center"/>
                  </w:pPr>
                  <w:r>
                    <w:t>Paste self attested recent colored passport size photograph</w:t>
                  </w:r>
                </w:p>
              </w:txbxContent>
            </v:textbox>
          </v:rect>
        </w:pict>
      </w:r>
      <w:r w:rsidR="004D159C" w:rsidRPr="00381B85">
        <w:t>Name of the applicant (in full block letters) 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Father’s /Husband’s Name 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Date of Birth …………………………………………………………………………………………………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Age as on</w:t>
      </w:r>
      <w:r w:rsidR="007000E6" w:rsidRPr="00381B85">
        <w:t xml:space="preserve"> </w:t>
      </w:r>
      <w:r w:rsidR="00061D7E" w:rsidRPr="00381B85">
        <w:t>18</w:t>
      </w:r>
      <w:r w:rsidR="007000E6" w:rsidRPr="00381B85">
        <w:t>/</w:t>
      </w:r>
      <w:r w:rsidR="00061D7E" w:rsidRPr="00381B85">
        <w:t>02</w:t>
      </w:r>
      <w:r w:rsidR="007000E6" w:rsidRPr="00381B85">
        <w:t>/201</w:t>
      </w:r>
      <w:r w:rsidR="00061D7E" w:rsidRPr="00381B85">
        <w:t>9</w:t>
      </w:r>
      <w:r w:rsidRPr="00381B85">
        <w:t xml:space="preserve"> ………… …………………………………………………………………….…..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Gender (Male/Female) 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Present Address (with pin code) …………………………………………………………………..</w:t>
      </w:r>
    </w:p>
    <w:p w:rsidR="004D159C" w:rsidRPr="00381B85" w:rsidRDefault="004D159C" w:rsidP="004D159C">
      <w:pPr>
        <w:pStyle w:val="ListParagraph"/>
      </w:pPr>
    </w:p>
    <w:p w:rsidR="004D159C" w:rsidRPr="00381B85" w:rsidRDefault="004D159C" w:rsidP="004D159C">
      <w:pPr>
        <w:pStyle w:val="ListParagraph"/>
      </w:pPr>
      <w:r w:rsidRPr="00381B85">
        <w:t>………………………………………………………………………………………………………………………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Permanent address (with pin code) 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</w:pPr>
    </w:p>
    <w:p w:rsidR="004D159C" w:rsidRPr="00381B85" w:rsidRDefault="004D159C" w:rsidP="004D159C">
      <w:pPr>
        <w:pStyle w:val="ListParagraph"/>
      </w:pPr>
      <w:r w:rsidRPr="00381B85">
        <w:t>……………………………………………………………………………………………………………………………………………………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Email ID ……………………………………………………………………………………………………………………………………..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Mobile No ………………………………………………………………………………………………………………………………….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Academic &amp; professional Qualification (Starting From Higher Secondary)</w:t>
      </w:r>
    </w:p>
    <w:tbl>
      <w:tblPr>
        <w:tblStyle w:val="TableGrid"/>
        <w:tblW w:w="0" w:type="auto"/>
        <w:tblInd w:w="18" w:type="dxa"/>
        <w:tblLook w:val="04A0"/>
      </w:tblPr>
      <w:tblGrid>
        <w:gridCol w:w="540"/>
        <w:gridCol w:w="2520"/>
        <w:gridCol w:w="2811"/>
        <w:gridCol w:w="1843"/>
        <w:gridCol w:w="1844"/>
      </w:tblGrid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No.</w:t>
            </w:r>
          </w:p>
        </w:tc>
        <w:tc>
          <w:tcPr>
            <w:tcW w:w="2520" w:type="dxa"/>
          </w:tcPr>
          <w:p w:rsidR="004D159C" w:rsidRPr="00381B85" w:rsidRDefault="004D159C" w:rsidP="003E040E">
            <w:r w:rsidRPr="00381B85">
              <w:t>Name of the Exam</w:t>
            </w:r>
          </w:p>
        </w:tc>
        <w:tc>
          <w:tcPr>
            <w:tcW w:w="2811" w:type="dxa"/>
          </w:tcPr>
          <w:p w:rsidR="004D159C" w:rsidRPr="00381B85" w:rsidRDefault="004D159C" w:rsidP="003E040E">
            <w:r w:rsidRPr="00381B85">
              <w:t>Board/University /College</w:t>
            </w:r>
          </w:p>
        </w:tc>
        <w:tc>
          <w:tcPr>
            <w:tcW w:w="1843" w:type="dxa"/>
          </w:tcPr>
          <w:p w:rsidR="004D159C" w:rsidRPr="00381B85" w:rsidRDefault="004D159C" w:rsidP="003E040E">
            <w:r w:rsidRPr="00381B85">
              <w:t xml:space="preserve">Year of Passing </w:t>
            </w:r>
          </w:p>
        </w:tc>
        <w:tc>
          <w:tcPr>
            <w:tcW w:w="1844" w:type="dxa"/>
          </w:tcPr>
          <w:p w:rsidR="004D159C" w:rsidRPr="00381B85" w:rsidRDefault="004D159C" w:rsidP="003E040E">
            <w:r w:rsidRPr="00381B85">
              <w:t>Percentage of Marks</w:t>
            </w:r>
          </w:p>
        </w:tc>
      </w:tr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1</w:t>
            </w:r>
          </w:p>
        </w:tc>
        <w:tc>
          <w:tcPr>
            <w:tcW w:w="2520" w:type="dxa"/>
          </w:tcPr>
          <w:p w:rsidR="004D159C" w:rsidRPr="00381B85" w:rsidRDefault="004D159C" w:rsidP="003E040E"/>
        </w:tc>
        <w:tc>
          <w:tcPr>
            <w:tcW w:w="2811" w:type="dxa"/>
          </w:tcPr>
          <w:p w:rsidR="004D159C" w:rsidRPr="00381B85" w:rsidRDefault="004D159C" w:rsidP="003E040E"/>
        </w:tc>
        <w:tc>
          <w:tcPr>
            <w:tcW w:w="1843" w:type="dxa"/>
          </w:tcPr>
          <w:p w:rsidR="004D159C" w:rsidRPr="00381B85" w:rsidRDefault="004D159C" w:rsidP="003E040E"/>
        </w:tc>
        <w:tc>
          <w:tcPr>
            <w:tcW w:w="1844" w:type="dxa"/>
          </w:tcPr>
          <w:p w:rsidR="004D159C" w:rsidRPr="00381B85" w:rsidRDefault="004D159C" w:rsidP="003E040E"/>
        </w:tc>
      </w:tr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2</w:t>
            </w:r>
          </w:p>
        </w:tc>
        <w:tc>
          <w:tcPr>
            <w:tcW w:w="2520" w:type="dxa"/>
          </w:tcPr>
          <w:p w:rsidR="004D159C" w:rsidRPr="00381B85" w:rsidRDefault="004D159C" w:rsidP="003E040E"/>
        </w:tc>
        <w:tc>
          <w:tcPr>
            <w:tcW w:w="2811" w:type="dxa"/>
          </w:tcPr>
          <w:p w:rsidR="004D159C" w:rsidRPr="00381B85" w:rsidRDefault="004D159C" w:rsidP="003E040E"/>
        </w:tc>
        <w:tc>
          <w:tcPr>
            <w:tcW w:w="1843" w:type="dxa"/>
          </w:tcPr>
          <w:p w:rsidR="004D159C" w:rsidRPr="00381B85" w:rsidRDefault="004D159C" w:rsidP="003E040E"/>
        </w:tc>
        <w:tc>
          <w:tcPr>
            <w:tcW w:w="1844" w:type="dxa"/>
          </w:tcPr>
          <w:p w:rsidR="004D159C" w:rsidRPr="00381B85" w:rsidRDefault="004D159C" w:rsidP="003E040E"/>
        </w:tc>
      </w:tr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3</w:t>
            </w:r>
          </w:p>
        </w:tc>
        <w:tc>
          <w:tcPr>
            <w:tcW w:w="2520" w:type="dxa"/>
          </w:tcPr>
          <w:p w:rsidR="004D159C" w:rsidRPr="00381B85" w:rsidRDefault="004D159C" w:rsidP="003E040E"/>
        </w:tc>
        <w:tc>
          <w:tcPr>
            <w:tcW w:w="2811" w:type="dxa"/>
          </w:tcPr>
          <w:p w:rsidR="004D159C" w:rsidRPr="00381B85" w:rsidRDefault="004D159C" w:rsidP="003E040E"/>
        </w:tc>
        <w:tc>
          <w:tcPr>
            <w:tcW w:w="1843" w:type="dxa"/>
          </w:tcPr>
          <w:p w:rsidR="004D159C" w:rsidRPr="00381B85" w:rsidRDefault="004D159C" w:rsidP="003E040E"/>
        </w:tc>
        <w:tc>
          <w:tcPr>
            <w:tcW w:w="1844" w:type="dxa"/>
          </w:tcPr>
          <w:p w:rsidR="004D159C" w:rsidRPr="00381B85" w:rsidRDefault="004D159C" w:rsidP="003E040E"/>
        </w:tc>
      </w:tr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4</w:t>
            </w:r>
          </w:p>
        </w:tc>
        <w:tc>
          <w:tcPr>
            <w:tcW w:w="2520" w:type="dxa"/>
          </w:tcPr>
          <w:p w:rsidR="004D159C" w:rsidRPr="00381B85" w:rsidRDefault="004D159C" w:rsidP="003E040E"/>
        </w:tc>
        <w:tc>
          <w:tcPr>
            <w:tcW w:w="2811" w:type="dxa"/>
          </w:tcPr>
          <w:p w:rsidR="004D159C" w:rsidRPr="00381B85" w:rsidRDefault="004D159C" w:rsidP="003E040E"/>
        </w:tc>
        <w:tc>
          <w:tcPr>
            <w:tcW w:w="1843" w:type="dxa"/>
          </w:tcPr>
          <w:p w:rsidR="004D159C" w:rsidRPr="00381B85" w:rsidRDefault="004D159C" w:rsidP="003E040E"/>
        </w:tc>
        <w:tc>
          <w:tcPr>
            <w:tcW w:w="1844" w:type="dxa"/>
          </w:tcPr>
          <w:p w:rsidR="004D159C" w:rsidRPr="00381B85" w:rsidRDefault="004D159C" w:rsidP="003E040E"/>
        </w:tc>
      </w:tr>
      <w:tr w:rsidR="004D159C" w:rsidRPr="00381B85" w:rsidTr="003E040E">
        <w:tc>
          <w:tcPr>
            <w:tcW w:w="540" w:type="dxa"/>
          </w:tcPr>
          <w:p w:rsidR="004D159C" w:rsidRPr="00381B85" w:rsidRDefault="004D159C" w:rsidP="003E040E">
            <w:r w:rsidRPr="00381B85">
              <w:t>5</w:t>
            </w:r>
          </w:p>
        </w:tc>
        <w:tc>
          <w:tcPr>
            <w:tcW w:w="2520" w:type="dxa"/>
          </w:tcPr>
          <w:p w:rsidR="004D159C" w:rsidRPr="00381B85" w:rsidRDefault="004D159C" w:rsidP="003E040E"/>
        </w:tc>
        <w:tc>
          <w:tcPr>
            <w:tcW w:w="2811" w:type="dxa"/>
          </w:tcPr>
          <w:p w:rsidR="004D159C" w:rsidRPr="00381B85" w:rsidRDefault="004D159C" w:rsidP="003E040E"/>
        </w:tc>
        <w:tc>
          <w:tcPr>
            <w:tcW w:w="1843" w:type="dxa"/>
          </w:tcPr>
          <w:p w:rsidR="004D159C" w:rsidRPr="00381B85" w:rsidRDefault="004D159C" w:rsidP="003E040E"/>
        </w:tc>
        <w:tc>
          <w:tcPr>
            <w:tcW w:w="1844" w:type="dxa"/>
          </w:tcPr>
          <w:p w:rsidR="004D159C" w:rsidRPr="00381B85" w:rsidRDefault="004D159C" w:rsidP="003E040E"/>
        </w:tc>
      </w:tr>
    </w:tbl>
    <w:p w:rsidR="004D159C" w:rsidRPr="00381B85" w:rsidRDefault="004D159C" w:rsidP="004D159C">
      <w:pPr>
        <w:ind w:left="360"/>
        <w:rPr>
          <w:sz w:val="8"/>
        </w:rPr>
      </w:pP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Details of experience – starting with the current/ most recent one</w:t>
      </w:r>
    </w:p>
    <w:tbl>
      <w:tblPr>
        <w:tblStyle w:val="TableGrid"/>
        <w:tblW w:w="9558" w:type="dxa"/>
        <w:tblLook w:val="04A0"/>
      </w:tblPr>
      <w:tblGrid>
        <w:gridCol w:w="562"/>
        <w:gridCol w:w="2073"/>
        <w:gridCol w:w="1330"/>
        <w:gridCol w:w="1094"/>
        <w:gridCol w:w="1124"/>
        <w:gridCol w:w="1665"/>
        <w:gridCol w:w="1710"/>
      </w:tblGrid>
      <w:tr w:rsidR="004D159C" w:rsidRPr="00381B85" w:rsidTr="003E040E">
        <w:trPr>
          <w:trHeight w:val="557"/>
        </w:trPr>
        <w:tc>
          <w:tcPr>
            <w:tcW w:w="562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>No.</w:t>
            </w:r>
          </w:p>
        </w:tc>
        <w:tc>
          <w:tcPr>
            <w:tcW w:w="2073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>Organization Name</w:t>
            </w:r>
          </w:p>
        </w:tc>
        <w:tc>
          <w:tcPr>
            <w:tcW w:w="1330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 xml:space="preserve">Designation </w:t>
            </w:r>
          </w:p>
        </w:tc>
        <w:tc>
          <w:tcPr>
            <w:tcW w:w="1094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 xml:space="preserve">From </w:t>
            </w:r>
          </w:p>
        </w:tc>
        <w:tc>
          <w:tcPr>
            <w:tcW w:w="1124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>To</w:t>
            </w:r>
          </w:p>
        </w:tc>
        <w:tc>
          <w:tcPr>
            <w:tcW w:w="1665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 xml:space="preserve">Last Salary Drawn </w:t>
            </w:r>
          </w:p>
        </w:tc>
        <w:tc>
          <w:tcPr>
            <w:tcW w:w="1710" w:type="dxa"/>
          </w:tcPr>
          <w:p w:rsidR="004D159C" w:rsidRPr="00381B85" w:rsidRDefault="004D159C" w:rsidP="003E040E">
            <w:pPr>
              <w:pStyle w:val="ListParagraph"/>
              <w:ind w:left="0"/>
              <w:rPr>
                <w:b/>
              </w:rPr>
            </w:pPr>
            <w:r w:rsidRPr="00381B85">
              <w:rPr>
                <w:b/>
              </w:rPr>
              <w:t>Reason for Leaving</w:t>
            </w:r>
          </w:p>
        </w:tc>
      </w:tr>
      <w:tr w:rsidR="004D159C" w:rsidRPr="00381B85" w:rsidTr="003E040E">
        <w:trPr>
          <w:trHeight w:val="272"/>
        </w:trPr>
        <w:tc>
          <w:tcPr>
            <w:tcW w:w="562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2073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330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094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124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665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</w:tr>
      <w:tr w:rsidR="004D159C" w:rsidRPr="00381B85" w:rsidTr="003E040E">
        <w:trPr>
          <w:trHeight w:val="284"/>
        </w:trPr>
        <w:tc>
          <w:tcPr>
            <w:tcW w:w="562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2073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330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094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124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665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4D159C" w:rsidRPr="00381B85" w:rsidRDefault="004D159C" w:rsidP="003E040E">
            <w:pPr>
              <w:pStyle w:val="ListParagraph"/>
              <w:ind w:left="0"/>
            </w:pPr>
          </w:p>
        </w:tc>
      </w:tr>
    </w:tbl>
    <w:p w:rsidR="004D159C" w:rsidRPr="00381B85" w:rsidRDefault="004D159C" w:rsidP="004D159C">
      <w:r w:rsidRPr="00381B85">
        <w:t>*Additional information may be provided on separate row/</w:t>
      </w:r>
      <w:proofErr w:type="spellStart"/>
      <w:r w:rsidRPr="00381B85">
        <w:t>coloum</w:t>
      </w:r>
      <w:proofErr w:type="spellEnd"/>
      <w:r w:rsidRPr="00381B85">
        <w:t>/sheets.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Total experience in years ……………………………………………………………………………………………………………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Knowledge of computer …………………………………………………………………………………………………………….</w:t>
      </w:r>
    </w:p>
    <w:p w:rsidR="004D159C" w:rsidRPr="00381B85" w:rsidRDefault="004D159C" w:rsidP="004D159C">
      <w:pPr>
        <w:pStyle w:val="ListParagraph"/>
        <w:numPr>
          <w:ilvl w:val="0"/>
          <w:numId w:val="4"/>
        </w:numPr>
      </w:pPr>
      <w:r w:rsidRPr="00381B85">
        <w:t>Any other information ………………………………………………………………………………………………………………..</w:t>
      </w:r>
    </w:p>
    <w:p w:rsidR="004D159C" w:rsidRPr="00381B85" w:rsidRDefault="004D159C" w:rsidP="004D159C">
      <w:pPr>
        <w:pStyle w:val="ListParagraph"/>
      </w:pPr>
      <w:r w:rsidRPr="00381B85">
        <w:t>……………………………………………………………………………………………………………………………………………………</w:t>
      </w:r>
    </w:p>
    <w:p w:rsidR="004D159C" w:rsidRPr="00381B85" w:rsidRDefault="004D159C" w:rsidP="004D159C">
      <w:pPr>
        <w:pStyle w:val="ListParagraph"/>
        <w:rPr>
          <w:sz w:val="10"/>
        </w:rPr>
      </w:pPr>
    </w:p>
    <w:p w:rsidR="004D159C" w:rsidRPr="00381B85" w:rsidRDefault="004D159C" w:rsidP="004D159C">
      <w:pPr>
        <w:pStyle w:val="ListParagraph"/>
        <w:jc w:val="center"/>
        <w:rPr>
          <w:b/>
          <w:u w:val="single"/>
        </w:rPr>
      </w:pPr>
      <w:r w:rsidRPr="00381B85">
        <w:rPr>
          <w:b/>
          <w:u w:val="single"/>
        </w:rPr>
        <w:t>DECLARATION</w:t>
      </w:r>
    </w:p>
    <w:p w:rsidR="004D159C" w:rsidRPr="00381B85" w:rsidRDefault="004D159C" w:rsidP="004D159C">
      <w:pPr>
        <w:pStyle w:val="ListParagraph"/>
        <w:ind w:left="360" w:firstLine="360"/>
        <w:jc w:val="both"/>
      </w:pPr>
      <w:r w:rsidRPr="00381B85">
        <w:t>It is certified that the information provided as above is true &amp; complete in all respects and to the best of my knowledge &amp; Belief. If anything found wrong/Incorrect, my candidature stands cancelled.</w:t>
      </w:r>
    </w:p>
    <w:p w:rsidR="004D159C" w:rsidRPr="00381B85" w:rsidRDefault="004D159C" w:rsidP="004D159C">
      <w:pPr>
        <w:pStyle w:val="ListParagraph"/>
        <w:ind w:left="360"/>
        <w:jc w:val="both"/>
        <w:rPr>
          <w:sz w:val="12"/>
        </w:rPr>
      </w:pPr>
    </w:p>
    <w:p w:rsidR="004D159C" w:rsidRPr="00381B85" w:rsidRDefault="004D159C" w:rsidP="004D159C">
      <w:pPr>
        <w:pStyle w:val="ListParagraph"/>
        <w:ind w:left="360"/>
        <w:jc w:val="right"/>
      </w:pPr>
      <w:r w:rsidRPr="00381B85">
        <w:t>(Signature of the Application)</w:t>
      </w:r>
    </w:p>
    <w:p w:rsidR="004D159C" w:rsidRPr="00381B85" w:rsidRDefault="004D159C" w:rsidP="004D159C">
      <w:pPr>
        <w:pStyle w:val="ListParagraph"/>
        <w:ind w:left="360"/>
        <w:jc w:val="right"/>
      </w:pPr>
    </w:p>
    <w:p w:rsidR="004D159C" w:rsidRPr="00381B85" w:rsidRDefault="004D159C" w:rsidP="004D159C">
      <w:pPr>
        <w:pStyle w:val="ListParagraph"/>
        <w:ind w:left="360"/>
        <w:jc w:val="right"/>
      </w:pPr>
      <w:r w:rsidRPr="00381B85">
        <w:t>Name…………………………………………………………</w:t>
      </w:r>
    </w:p>
    <w:p w:rsidR="004D159C" w:rsidRPr="00381B85" w:rsidRDefault="004D159C" w:rsidP="004D159C">
      <w:pPr>
        <w:pStyle w:val="ListParagraph"/>
        <w:ind w:left="360"/>
        <w:jc w:val="right"/>
      </w:pPr>
      <w:r w:rsidRPr="00381B85">
        <w:t>Place……………………………………………………………...</w:t>
      </w:r>
    </w:p>
    <w:p w:rsidR="004D159C" w:rsidRPr="00381B85" w:rsidRDefault="004D159C" w:rsidP="004D159C">
      <w:pPr>
        <w:pStyle w:val="ListParagraph"/>
        <w:ind w:left="360"/>
        <w:jc w:val="right"/>
        <w:rPr>
          <w:sz w:val="8"/>
        </w:rPr>
      </w:pPr>
    </w:p>
    <w:p w:rsidR="004D159C" w:rsidRPr="00381B85" w:rsidRDefault="004D159C" w:rsidP="004D159C">
      <w:pPr>
        <w:pStyle w:val="ListParagraph"/>
        <w:ind w:left="360"/>
        <w:jc w:val="right"/>
      </w:pPr>
      <w:r w:rsidRPr="00381B85">
        <w:t>Date ……………………………………………………………….</w:t>
      </w:r>
    </w:p>
    <w:sectPr w:rsidR="004D159C" w:rsidRPr="00381B85" w:rsidSect="004D159C">
      <w:pgSz w:w="11906" w:h="16838"/>
      <w:pgMar w:top="992" w:right="8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C4"/>
    <w:multiLevelType w:val="hybridMultilevel"/>
    <w:tmpl w:val="1CD0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65B4"/>
    <w:multiLevelType w:val="hybridMultilevel"/>
    <w:tmpl w:val="F4A4E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6E73"/>
    <w:multiLevelType w:val="hybridMultilevel"/>
    <w:tmpl w:val="770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13E9"/>
    <w:multiLevelType w:val="hybridMultilevel"/>
    <w:tmpl w:val="01F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50A3A"/>
    <w:rsid w:val="00050A3A"/>
    <w:rsid w:val="00061D7E"/>
    <w:rsid w:val="0007550F"/>
    <w:rsid w:val="000A1E0A"/>
    <w:rsid w:val="000B2608"/>
    <w:rsid w:val="000E51B4"/>
    <w:rsid w:val="00144164"/>
    <w:rsid w:val="00146E20"/>
    <w:rsid w:val="002343EA"/>
    <w:rsid w:val="002368E1"/>
    <w:rsid w:val="00280B7A"/>
    <w:rsid w:val="002C3E9B"/>
    <w:rsid w:val="00335780"/>
    <w:rsid w:val="003549BA"/>
    <w:rsid w:val="003552AF"/>
    <w:rsid w:val="00381B85"/>
    <w:rsid w:val="003A7FD5"/>
    <w:rsid w:val="003C186A"/>
    <w:rsid w:val="003E5C6C"/>
    <w:rsid w:val="003F5BBC"/>
    <w:rsid w:val="004D159C"/>
    <w:rsid w:val="004E3623"/>
    <w:rsid w:val="004F05CF"/>
    <w:rsid w:val="005153A5"/>
    <w:rsid w:val="00544E53"/>
    <w:rsid w:val="005A2454"/>
    <w:rsid w:val="005B2532"/>
    <w:rsid w:val="00685074"/>
    <w:rsid w:val="007000E6"/>
    <w:rsid w:val="007445EA"/>
    <w:rsid w:val="007C0DB1"/>
    <w:rsid w:val="008147DE"/>
    <w:rsid w:val="00816FA8"/>
    <w:rsid w:val="00833E7A"/>
    <w:rsid w:val="00863BA1"/>
    <w:rsid w:val="008838DD"/>
    <w:rsid w:val="008C7A91"/>
    <w:rsid w:val="009B7AB6"/>
    <w:rsid w:val="009C1F3E"/>
    <w:rsid w:val="009D47BC"/>
    <w:rsid w:val="009D76C0"/>
    <w:rsid w:val="009F1C4E"/>
    <w:rsid w:val="009F4E0F"/>
    <w:rsid w:val="00A93068"/>
    <w:rsid w:val="00AB309A"/>
    <w:rsid w:val="00B000C9"/>
    <w:rsid w:val="00B21626"/>
    <w:rsid w:val="00B93BF4"/>
    <w:rsid w:val="00BE421B"/>
    <w:rsid w:val="00C25DF7"/>
    <w:rsid w:val="00C619C0"/>
    <w:rsid w:val="00C74B0C"/>
    <w:rsid w:val="00CF494A"/>
    <w:rsid w:val="00E41983"/>
    <w:rsid w:val="00E64AA0"/>
    <w:rsid w:val="00EE2510"/>
    <w:rsid w:val="00F1271E"/>
    <w:rsid w:val="00F23E38"/>
    <w:rsid w:val="00F42F81"/>
    <w:rsid w:val="00F520BE"/>
    <w:rsid w:val="00FC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A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A3A"/>
    <w:pPr>
      <w:ind w:left="720"/>
      <w:contextualSpacing/>
    </w:pPr>
  </w:style>
  <w:style w:type="character" w:customStyle="1" w:styleId="il">
    <w:name w:val="il"/>
    <w:basedOn w:val="DefaultParagraphFont"/>
    <w:rsid w:val="00050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Birender Singh</dc:creator>
  <cp:lastModifiedBy>icmr</cp:lastModifiedBy>
  <cp:revision>2</cp:revision>
  <cp:lastPrinted>2019-02-05T20:32:00Z</cp:lastPrinted>
  <dcterms:created xsi:type="dcterms:W3CDTF">2019-02-06T05:38:00Z</dcterms:created>
  <dcterms:modified xsi:type="dcterms:W3CDTF">2019-02-06T05:38:00Z</dcterms:modified>
</cp:coreProperties>
</file>